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AAAC" w14:textId="3F308B80" w:rsidR="00FF0CB5" w:rsidRDefault="00996E60" w:rsidP="00996E60">
      <w:pPr>
        <w:jc w:val="center"/>
        <w:rPr>
          <w:rFonts w:asciiTheme="majorHAnsi" w:hAnsiTheme="majorHAnsi"/>
          <w:sz w:val="56"/>
          <w:szCs w:val="56"/>
          <w:u w:val="single"/>
        </w:rPr>
      </w:pPr>
      <w:r w:rsidRPr="00FF0CB5">
        <w:rPr>
          <w:rFonts w:asciiTheme="majorHAnsi" w:hAnsiTheme="majorHAnsi"/>
          <w:sz w:val="56"/>
          <w:szCs w:val="56"/>
          <w:u w:val="single"/>
        </w:rPr>
        <w:t>Alderton Parish Council</w:t>
      </w:r>
      <w:r w:rsidR="000D1F2B" w:rsidRPr="00FF0CB5">
        <w:rPr>
          <w:rFonts w:asciiTheme="majorHAnsi" w:hAnsiTheme="majorHAnsi"/>
          <w:sz w:val="56"/>
          <w:szCs w:val="56"/>
          <w:u w:val="single"/>
        </w:rPr>
        <w:t xml:space="preserve"> </w:t>
      </w:r>
    </w:p>
    <w:p w14:paraId="4464750E" w14:textId="77777777" w:rsidR="004E6852" w:rsidRDefault="004E6852" w:rsidP="00996E60">
      <w:pPr>
        <w:jc w:val="center"/>
        <w:rPr>
          <w:rFonts w:asciiTheme="majorHAnsi" w:hAnsiTheme="majorHAnsi"/>
          <w:sz w:val="56"/>
          <w:szCs w:val="56"/>
        </w:rPr>
      </w:pPr>
    </w:p>
    <w:p w14:paraId="774515AA" w14:textId="305D1D36" w:rsidR="000D1F2B" w:rsidRPr="00FF0CB5" w:rsidRDefault="000D1F2B" w:rsidP="00996E60">
      <w:pPr>
        <w:jc w:val="center"/>
        <w:rPr>
          <w:sz w:val="40"/>
          <w:szCs w:val="40"/>
        </w:rPr>
      </w:pPr>
      <w:r w:rsidRPr="00FF0CB5">
        <w:rPr>
          <w:sz w:val="40"/>
          <w:szCs w:val="40"/>
        </w:rPr>
        <w:t>NOTICE OF PARISH COUNCIL MEETING TO BE HELD ON</w:t>
      </w:r>
      <w:r w:rsidRPr="00FF0CB5">
        <w:rPr>
          <w:sz w:val="36"/>
          <w:szCs w:val="36"/>
        </w:rPr>
        <w:t xml:space="preserve"> </w:t>
      </w:r>
      <w:r w:rsidRPr="00FF0CB5">
        <w:rPr>
          <w:sz w:val="40"/>
          <w:szCs w:val="40"/>
        </w:rPr>
        <w:t xml:space="preserve">MONDAY 15 FEBRUARY 2021 AT  7 P.M VIA JIT.SI VIDEO CONFERENCING. </w:t>
      </w:r>
    </w:p>
    <w:p w14:paraId="4E2EE613" w14:textId="77777777" w:rsidR="000D1F2B" w:rsidRPr="00FF0CB5" w:rsidRDefault="000D1F2B" w:rsidP="00996E60">
      <w:pPr>
        <w:jc w:val="center"/>
        <w:rPr>
          <w:sz w:val="32"/>
          <w:szCs w:val="32"/>
        </w:rPr>
      </w:pPr>
      <w:r w:rsidRPr="00FF0CB5">
        <w:rPr>
          <w:sz w:val="32"/>
          <w:szCs w:val="32"/>
        </w:rPr>
        <w:t xml:space="preserve">All Parish Councillors are summoned to attend the above meeting. </w:t>
      </w:r>
    </w:p>
    <w:p w14:paraId="42B2F725" w14:textId="7FF11A07" w:rsidR="000D1F2B" w:rsidRDefault="000D1F2B" w:rsidP="00996E60">
      <w:pPr>
        <w:jc w:val="center"/>
        <w:rPr>
          <w:sz w:val="28"/>
          <w:szCs w:val="28"/>
        </w:rPr>
      </w:pPr>
      <w:r w:rsidRPr="000D1F2B">
        <w:rPr>
          <w:sz w:val="28"/>
          <w:szCs w:val="28"/>
        </w:rPr>
        <w:t>Members of the public are cordially invited.</w:t>
      </w:r>
    </w:p>
    <w:p w14:paraId="5F807F91" w14:textId="5CD2E733" w:rsidR="000D1F2B" w:rsidRDefault="00FF0CB5" w:rsidP="00996E60">
      <w:pPr>
        <w:jc w:val="center"/>
        <w:rPr>
          <w:sz w:val="28"/>
          <w:szCs w:val="28"/>
        </w:rPr>
      </w:pPr>
      <w:r w:rsidRPr="00FF0CB5">
        <w:rPr>
          <w:sz w:val="28"/>
          <w:szCs w:val="28"/>
        </w:rPr>
        <w:t xml:space="preserve">To join the meeting visit </w:t>
      </w:r>
      <w:r w:rsidR="00F63A1C" w:rsidRPr="00FF0CB5">
        <w:rPr>
          <w:sz w:val="28"/>
          <w:szCs w:val="28"/>
        </w:rPr>
        <w:t>h</w:t>
      </w:r>
      <w:hyperlink r:id="rId5" w:tgtFrame="_blank" w:history="1">
        <w:r w:rsidR="00F63A1C" w:rsidRPr="00FF0CB5">
          <w:rPr>
            <w:rStyle w:val="Hyperlink"/>
            <w:rFonts w:ascii="Arial" w:hAnsi="Arial" w:cs="Arial"/>
            <w:color w:val="auto"/>
            <w:sz w:val="28"/>
            <w:szCs w:val="28"/>
            <w:shd w:val="clear" w:color="auto" w:fill="FFFFFF"/>
          </w:rPr>
          <w:t>ttps://meet.jit.si/AldertonParishCouncilFebruary</w:t>
        </w:r>
      </w:hyperlink>
    </w:p>
    <w:p w14:paraId="21FC75E2" w14:textId="77777777" w:rsidR="00FF0CB5" w:rsidRPr="00FF0CB5" w:rsidRDefault="00FF0CB5" w:rsidP="00996E60">
      <w:pPr>
        <w:jc w:val="center"/>
        <w:rPr>
          <w:sz w:val="28"/>
          <w:szCs w:val="28"/>
        </w:rPr>
      </w:pPr>
    </w:p>
    <w:p w14:paraId="40DC6BBE" w14:textId="77777777" w:rsidR="00996E60" w:rsidRPr="00406036" w:rsidRDefault="00996E60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40DC6BBF" w14:textId="77777777" w:rsidR="00996E60" w:rsidRDefault="00996E60" w:rsidP="00996E60">
      <w:pPr>
        <w:rPr>
          <w:rFonts w:asciiTheme="majorHAnsi" w:hAnsiTheme="majorHAnsi"/>
          <w:sz w:val="28"/>
          <w:szCs w:val="28"/>
        </w:rPr>
      </w:pPr>
    </w:p>
    <w:p w14:paraId="2267AE81" w14:textId="4FDBC814" w:rsidR="005366E4" w:rsidRDefault="00996E60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366E4">
        <w:rPr>
          <w:rFonts w:asciiTheme="majorHAnsi" w:hAnsiTheme="majorHAnsi"/>
          <w:sz w:val="28"/>
          <w:szCs w:val="28"/>
        </w:rPr>
        <w:t>Apologies for absence</w:t>
      </w:r>
    </w:p>
    <w:p w14:paraId="3D979868" w14:textId="77777777" w:rsidR="005366E4" w:rsidRPr="005366E4" w:rsidRDefault="005366E4" w:rsidP="005366E4">
      <w:pPr>
        <w:ind w:left="142"/>
        <w:rPr>
          <w:rFonts w:asciiTheme="majorHAnsi" w:hAnsiTheme="majorHAnsi"/>
          <w:sz w:val="28"/>
          <w:szCs w:val="28"/>
        </w:rPr>
      </w:pPr>
    </w:p>
    <w:p w14:paraId="40DC6BC1" w14:textId="7BBEB242" w:rsidR="00996E60" w:rsidRDefault="00996E60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Declarations of members’ interests in any items on this agenda</w:t>
      </w:r>
    </w:p>
    <w:p w14:paraId="5DC97E11" w14:textId="77777777" w:rsidR="005366E4" w:rsidRPr="005366E4" w:rsidRDefault="005366E4" w:rsidP="005366E4">
      <w:pPr>
        <w:rPr>
          <w:rFonts w:asciiTheme="majorHAnsi" w:hAnsiTheme="majorHAnsi"/>
          <w:sz w:val="28"/>
          <w:szCs w:val="28"/>
        </w:rPr>
      </w:pPr>
    </w:p>
    <w:p w14:paraId="40DC6BC2" w14:textId="1796767A" w:rsidR="00996E60" w:rsidRPr="004E6852" w:rsidRDefault="00996E60" w:rsidP="00996E6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4E6852">
        <w:rPr>
          <w:rFonts w:asciiTheme="majorHAnsi" w:hAnsiTheme="majorHAnsi"/>
          <w:b/>
          <w:bCs/>
          <w:color w:val="FF0000"/>
          <w:sz w:val="28"/>
          <w:szCs w:val="28"/>
        </w:rPr>
        <w:t>Planning</w:t>
      </w:r>
      <w:r w:rsidR="00BA053F" w:rsidRPr="004E6852">
        <w:rPr>
          <w:rFonts w:asciiTheme="majorHAnsi" w:hAnsiTheme="majorHAnsi"/>
          <w:b/>
          <w:bCs/>
          <w:color w:val="FF0000"/>
          <w:sz w:val="28"/>
          <w:szCs w:val="28"/>
        </w:rPr>
        <w:t xml:space="preserve"> application:</w:t>
      </w:r>
      <w:r w:rsidRPr="004E6852">
        <w:rPr>
          <w:rFonts w:asciiTheme="majorHAnsi" w:hAnsiTheme="majorHAnsi"/>
          <w:b/>
          <w:bCs/>
          <w:color w:val="FF0000"/>
          <w:sz w:val="28"/>
          <w:szCs w:val="28"/>
        </w:rPr>
        <w:t xml:space="preserve">  DC/</w:t>
      </w:r>
      <w:r w:rsidR="003345D6" w:rsidRPr="004E6852">
        <w:rPr>
          <w:rFonts w:asciiTheme="majorHAnsi" w:hAnsiTheme="majorHAnsi"/>
          <w:b/>
          <w:bCs/>
          <w:color w:val="FF0000"/>
          <w:sz w:val="28"/>
          <w:szCs w:val="28"/>
        </w:rPr>
        <w:t>21</w:t>
      </w:r>
      <w:r w:rsidR="0034647D" w:rsidRPr="004E6852">
        <w:rPr>
          <w:rFonts w:asciiTheme="majorHAnsi" w:hAnsiTheme="majorHAnsi"/>
          <w:b/>
          <w:bCs/>
          <w:color w:val="FF0000"/>
          <w:sz w:val="28"/>
          <w:szCs w:val="28"/>
        </w:rPr>
        <w:t>/</w:t>
      </w:r>
      <w:r w:rsidR="00AF6EFA" w:rsidRPr="004E6852">
        <w:rPr>
          <w:rFonts w:asciiTheme="majorHAnsi" w:hAnsiTheme="majorHAnsi"/>
          <w:b/>
          <w:bCs/>
          <w:color w:val="FF0000"/>
          <w:sz w:val="28"/>
          <w:szCs w:val="28"/>
        </w:rPr>
        <w:t>0</w:t>
      </w:r>
      <w:r w:rsidR="00C34644" w:rsidRPr="004E6852">
        <w:rPr>
          <w:rFonts w:asciiTheme="majorHAnsi" w:hAnsiTheme="majorHAnsi"/>
          <w:b/>
          <w:bCs/>
          <w:color w:val="FF0000"/>
          <w:sz w:val="28"/>
          <w:szCs w:val="28"/>
        </w:rPr>
        <w:t>450</w:t>
      </w:r>
      <w:r w:rsidR="0034647D" w:rsidRPr="004E6852">
        <w:rPr>
          <w:rFonts w:asciiTheme="majorHAnsi" w:hAnsiTheme="majorHAnsi"/>
          <w:b/>
          <w:bCs/>
          <w:color w:val="FF0000"/>
          <w:sz w:val="28"/>
          <w:szCs w:val="28"/>
        </w:rPr>
        <w:t>/</w:t>
      </w:r>
      <w:r w:rsidR="00C34644" w:rsidRPr="004E6852">
        <w:rPr>
          <w:rFonts w:asciiTheme="majorHAnsi" w:hAnsiTheme="majorHAnsi"/>
          <w:b/>
          <w:bCs/>
          <w:color w:val="FF0000"/>
          <w:sz w:val="28"/>
          <w:szCs w:val="28"/>
        </w:rPr>
        <w:t>LBC</w:t>
      </w:r>
      <w:r w:rsidR="00980B7D" w:rsidRPr="004E6852">
        <w:rPr>
          <w:rFonts w:asciiTheme="majorHAnsi" w:hAnsiTheme="majorHAnsi"/>
          <w:b/>
          <w:bCs/>
          <w:color w:val="FF0000"/>
          <w:sz w:val="28"/>
          <w:szCs w:val="28"/>
        </w:rPr>
        <w:t xml:space="preserve"> – Change of use of public house</w:t>
      </w:r>
      <w:r w:rsidR="00980B7D" w:rsidRPr="004E6852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980B7D" w:rsidRPr="004E6852">
        <w:rPr>
          <w:rFonts w:asciiTheme="majorHAnsi" w:hAnsiTheme="majorHAnsi"/>
          <w:b/>
          <w:bCs/>
          <w:color w:val="FF0000"/>
          <w:sz w:val="28"/>
          <w:szCs w:val="28"/>
        </w:rPr>
        <w:t>to form a single residential dwelling, demolition of modern outbuildings, and construction of detached cart lodge.</w:t>
      </w:r>
      <w:r w:rsidR="00C34644" w:rsidRPr="004E6852">
        <w:rPr>
          <w:rFonts w:asciiTheme="majorHAnsi" w:hAnsiTheme="majorHAnsi"/>
          <w:b/>
          <w:bCs/>
          <w:color w:val="FF0000"/>
          <w:sz w:val="28"/>
          <w:szCs w:val="28"/>
        </w:rPr>
        <w:tab/>
      </w:r>
      <w:r w:rsidRPr="004E6852">
        <w:rPr>
          <w:rFonts w:asciiTheme="majorHAnsi" w:hAnsiTheme="majorHAnsi"/>
          <w:b/>
          <w:bCs/>
          <w:color w:val="FF0000"/>
          <w:sz w:val="28"/>
          <w:szCs w:val="28"/>
        </w:rPr>
        <w:t xml:space="preserve"> - </w:t>
      </w:r>
    </w:p>
    <w:p w14:paraId="243C3680" w14:textId="77777777" w:rsidR="005366E4" w:rsidRPr="004E6852" w:rsidRDefault="005366E4" w:rsidP="005366E4">
      <w:pPr>
        <w:rPr>
          <w:rFonts w:asciiTheme="majorHAnsi" w:hAnsiTheme="majorHAnsi"/>
          <w:color w:val="FF0000"/>
          <w:sz w:val="28"/>
          <w:szCs w:val="28"/>
        </w:rPr>
      </w:pPr>
    </w:p>
    <w:p w14:paraId="40DC6BC3" w14:textId="350396E8" w:rsidR="00A73731" w:rsidRDefault="00A73731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Matters to be brought to the attention of the Council.</w:t>
      </w:r>
    </w:p>
    <w:p w14:paraId="65C103EB" w14:textId="77777777" w:rsidR="005366E4" w:rsidRPr="005366E4" w:rsidRDefault="005366E4" w:rsidP="005366E4">
      <w:pPr>
        <w:rPr>
          <w:rFonts w:asciiTheme="majorHAnsi" w:hAnsiTheme="majorHAnsi"/>
          <w:sz w:val="28"/>
          <w:szCs w:val="28"/>
        </w:rPr>
      </w:pPr>
    </w:p>
    <w:p w14:paraId="40DC6BC4" w14:textId="0A2E354E" w:rsidR="00996E60" w:rsidRDefault="00996E60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Date of next meeting – </w:t>
      </w:r>
      <w:r w:rsidR="003345D6">
        <w:rPr>
          <w:rFonts w:asciiTheme="majorHAnsi" w:hAnsiTheme="majorHAnsi"/>
          <w:sz w:val="28"/>
          <w:szCs w:val="28"/>
        </w:rPr>
        <w:t>8</w:t>
      </w:r>
      <w:r w:rsidR="00AF6EFA">
        <w:rPr>
          <w:rFonts w:asciiTheme="majorHAnsi" w:hAnsiTheme="majorHAnsi"/>
          <w:sz w:val="28"/>
          <w:szCs w:val="28"/>
        </w:rPr>
        <w:t xml:space="preserve"> March 20</w:t>
      </w:r>
      <w:r w:rsidR="003345D6">
        <w:rPr>
          <w:rFonts w:asciiTheme="majorHAnsi" w:hAnsiTheme="majorHAnsi"/>
          <w:sz w:val="28"/>
          <w:szCs w:val="28"/>
        </w:rPr>
        <w:t>21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40DC6BC5" w14:textId="77777777" w:rsidR="00996E60" w:rsidRPr="00996E60" w:rsidRDefault="00996E60" w:rsidP="00996E60">
      <w:pPr>
        <w:pStyle w:val="ListParagraph"/>
        <w:rPr>
          <w:rFonts w:asciiTheme="majorHAnsi" w:hAnsiTheme="majorHAnsi"/>
          <w:sz w:val="28"/>
          <w:szCs w:val="28"/>
        </w:rPr>
      </w:pPr>
    </w:p>
    <w:sectPr w:rsidR="00996E60" w:rsidRPr="00996E60" w:rsidSect="00193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60"/>
    <w:rsid w:val="000D1F2B"/>
    <w:rsid w:val="00193364"/>
    <w:rsid w:val="001A2CEF"/>
    <w:rsid w:val="00250F93"/>
    <w:rsid w:val="00312AB0"/>
    <w:rsid w:val="003345D6"/>
    <w:rsid w:val="0034647D"/>
    <w:rsid w:val="00406036"/>
    <w:rsid w:val="004E6852"/>
    <w:rsid w:val="005366E4"/>
    <w:rsid w:val="0065526B"/>
    <w:rsid w:val="0073226F"/>
    <w:rsid w:val="008D0C73"/>
    <w:rsid w:val="008D31EC"/>
    <w:rsid w:val="00980B7D"/>
    <w:rsid w:val="00996E60"/>
    <w:rsid w:val="00A73731"/>
    <w:rsid w:val="00AF6EFA"/>
    <w:rsid w:val="00BA053F"/>
    <w:rsid w:val="00C34644"/>
    <w:rsid w:val="00F63A1C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6BB7"/>
  <w15:docId w15:val="{93CA6C82-6097-439F-9FEA-E3315B9E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3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jit.si/AldertonParishCouncilFebru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aldertonpc</cp:lastModifiedBy>
  <cp:revision>9</cp:revision>
  <cp:lastPrinted>2021-02-05T17:33:00Z</cp:lastPrinted>
  <dcterms:created xsi:type="dcterms:W3CDTF">2021-02-05T14:35:00Z</dcterms:created>
  <dcterms:modified xsi:type="dcterms:W3CDTF">2021-02-05T17:34:00Z</dcterms:modified>
</cp:coreProperties>
</file>